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65F4" w14:textId="22342B29" w:rsidR="00BB2C65" w:rsidRDefault="00BB2C65" w:rsidP="00B52CCE">
      <w:pPr>
        <w:pStyle w:val="NoSpacing"/>
      </w:pPr>
      <w:bookmarkStart w:id="0" w:name="_GoBack"/>
      <w:bookmarkEnd w:id="0"/>
    </w:p>
    <w:p w14:paraId="466896C4" w14:textId="356CB2FF" w:rsidR="00601B89" w:rsidRDefault="00601B89"/>
    <w:p w14:paraId="261BB9A7" w14:textId="2990F23F" w:rsidR="00601B89" w:rsidRDefault="00C530FC">
      <w:r>
        <w:t xml:space="preserve">KIRA MUNICIPAL HEALTH DEPARTMNT PERFORMANCE FOR THE YEAR 2020 </w:t>
      </w:r>
    </w:p>
    <w:p w14:paraId="38AA146F" w14:textId="6086B707" w:rsidR="00C530FC" w:rsidRDefault="00C530FC">
      <w:r>
        <w:t>CRITICAL INDICATORS.</w:t>
      </w:r>
    </w:p>
    <w:p w14:paraId="00457BDF" w14:textId="04ADBDC2" w:rsidR="00601B89" w:rsidRDefault="00601B89"/>
    <w:p w14:paraId="1855613F" w14:textId="1E805E5B" w:rsidR="00601B89" w:rsidRDefault="00601B89"/>
    <w:p w14:paraId="3DB079A6" w14:textId="53BE1250" w:rsidR="00601B89" w:rsidRDefault="00601B89">
      <w:r>
        <w:rPr>
          <w:noProof/>
        </w:rPr>
        <w:drawing>
          <wp:inline distT="0" distB="0" distL="0" distR="0" wp14:anchorId="025ABF8C" wp14:editId="0C39D5CF">
            <wp:extent cx="7354570" cy="3796747"/>
            <wp:effectExtent l="0" t="0" r="17780" b="133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F48273-2379-4DA6-B98D-1B72C1B6E0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D15896" w14:textId="168E2880" w:rsidR="00B4565F" w:rsidRDefault="00B4565F">
      <w:r>
        <w:rPr>
          <w:noProof/>
        </w:rPr>
        <w:lastRenderedPageBreak/>
        <w:drawing>
          <wp:inline distT="0" distB="0" distL="0" distR="0" wp14:anchorId="1F6FD1A6" wp14:editId="7781DF75">
            <wp:extent cx="7308215" cy="5473148"/>
            <wp:effectExtent l="0" t="0" r="6985" b="1333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8590F74-E301-4372-9BD4-85BE34528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B46F5E" w14:textId="4270B76D" w:rsidR="009D49F6" w:rsidRDefault="009D49F6">
      <w:r w:rsidRPr="00A7451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C3205FA" wp14:editId="04FD70E5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7526655" cy="5181600"/>
            <wp:effectExtent l="0" t="0" r="17145" b="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2DACD4B-51DD-4A6D-95D9-B47B64628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512">
        <w:br w:type="textWrapping" w:clear="all"/>
      </w:r>
    </w:p>
    <w:p w14:paraId="47F338EE" w14:textId="0F98C145" w:rsidR="003336DD" w:rsidRDefault="003336DD">
      <w:r>
        <w:rPr>
          <w:noProof/>
        </w:rPr>
        <w:lastRenderedPageBreak/>
        <w:drawing>
          <wp:inline distT="0" distB="0" distL="0" distR="0" wp14:anchorId="39311E0D" wp14:editId="3890BE50">
            <wp:extent cx="7348220" cy="4253948"/>
            <wp:effectExtent l="0" t="0" r="5080" b="1333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260D08F-4E9B-452C-BD46-19F0A14D6B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3B2A03" w14:textId="04BD3A80" w:rsidR="004C0FBE" w:rsidRDefault="004C0FB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19343C" wp14:editId="28AD07F4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8149590" cy="5519420"/>
            <wp:effectExtent l="0" t="0" r="3810" b="5080"/>
            <wp:wrapSquare wrapText="bothSides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D643ABC-F3B5-43C4-968C-E502690C08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512">
        <w:br w:type="textWrapping" w:clear="all"/>
      </w:r>
    </w:p>
    <w:p w14:paraId="768EB0B1" w14:textId="7E4A069A" w:rsidR="009216A9" w:rsidRDefault="009216A9">
      <w:r>
        <w:rPr>
          <w:noProof/>
        </w:rPr>
        <w:lastRenderedPageBreak/>
        <w:drawing>
          <wp:inline distT="0" distB="0" distL="0" distR="0" wp14:anchorId="64656CE0" wp14:editId="6D953D4F">
            <wp:extent cx="8162925" cy="6009861"/>
            <wp:effectExtent l="0" t="0" r="9525" b="1016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12B2110-F5EE-4EC7-AA22-43E93C0EB6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EC2E5D" w14:textId="68ED37A5" w:rsidR="0059630F" w:rsidRDefault="0059630F">
      <w:r>
        <w:rPr>
          <w:noProof/>
        </w:rPr>
        <w:lastRenderedPageBreak/>
        <w:drawing>
          <wp:inline distT="0" distB="0" distL="0" distR="0" wp14:anchorId="53AAA62F" wp14:editId="3DB2D9B4">
            <wp:extent cx="8275955" cy="5599043"/>
            <wp:effectExtent l="0" t="0" r="10795" b="190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E7FE5FDB-CE06-406F-8C4D-8F62957A3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7C9239" w14:textId="117DCCF1" w:rsidR="00413F26" w:rsidRDefault="00413F26">
      <w:r>
        <w:rPr>
          <w:noProof/>
        </w:rPr>
        <w:lastRenderedPageBreak/>
        <w:drawing>
          <wp:inline distT="0" distB="0" distL="0" distR="0" wp14:anchorId="4EBAB1C6" wp14:editId="053D7C68">
            <wp:extent cx="8275955" cy="5797826"/>
            <wp:effectExtent l="0" t="0" r="10795" b="1270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1EDA268-E5AA-4F45-BAC8-165C3BB01A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2C018F" w14:textId="73570D53" w:rsidR="00413F26" w:rsidRDefault="00413F26">
      <w:r w:rsidRPr="008D621F">
        <w:rPr>
          <w:noProof/>
          <w:sz w:val="24"/>
          <w:szCs w:val="24"/>
        </w:rPr>
        <w:lastRenderedPageBreak/>
        <w:drawing>
          <wp:inline distT="0" distB="0" distL="0" distR="0" wp14:anchorId="70512786" wp14:editId="47E4B48C">
            <wp:extent cx="8295640" cy="6076122"/>
            <wp:effectExtent l="0" t="0" r="10160" b="127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5CDBB902-3090-4CDB-A158-38F9FA5166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A70FA7" w14:textId="1365B36E" w:rsidR="00C530FC" w:rsidRDefault="00C530FC">
      <w:r>
        <w:rPr>
          <w:noProof/>
        </w:rPr>
        <w:lastRenderedPageBreak/>
        <w:drawing>
          <wp:inline distT="0" distB="0" distL="0" distR="0" wp14:anchorId="3FA132FE" wp14:editId="2CE209FE">
            <wp:extent cx="8169910" cy="5758070"/>
            <wp:effectExtent l="0" t="0" r="2540" b="1460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F7698D54-F0AE-4F88-80B2-86D47D5040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530FC" w:rsidSect="00A745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FA70" w14:textId="77777777" w:rsidR="00B8019D" w:rsidRDefault="00B8019D" w:rsidP="00A74512">
      <w:pPr>
        <w:spacing w:after="0" w:line="240" w:lineRule="auto"/>
      </w:pPr>
      <w:r>
        <w:separator/>
      </w:r>
    </w:p>
  </w:endnote>
  <w:endnote w:type="continuationSeparator" w:id="0">
    <w:p w14:paraId="798FB675" w14:textId="77777777" w:rsidR="00B8019D" w:rsidRDefault="00B8019D" w:rsidP="00A7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F528" w14:textId="77777777" w:rsidR="00B8019D" w:rsidRDefault="00B8019D" w:rsidP="00A74512">
      <w:pPr>
        <w:spacing w:after="0" w:line="240" w:lineRule="auto"/>
      </w:pPr>
      <w:r>
        <w:separator/>
      </w:r>
    </w:p>
  </w:footnote>
  <w:footnote w:type="continuationSeparator" w:id="0">
    <w:p w14:paraId="2E095C69" w14:textId="77777777" w:rsidR="00B8019D" w:rsidRDefault="00B8019D" w:rsidP="00A74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89"/>
    <w:rsid w:val="003336DD"/>
    <w:rsid w:val="00413F26"/>
    <w:rsid w:val="004C0FBE"/>
    <w:rsid w:val="0059630F"/>
    <w:rsid w:val="00601B89"/>
    <w:rsid w:val="008D621F"/>
    <w:rsid w:val="009216A9"/>
    <w:rsid w:val="0093176D"/>
    <w:rsid w:val="009D49F6"/>
    <w:rsid w:val="009F3B07"/>
    <w:rsid w:val="00A74512"/>
    <w:rsid w:val="00A90B8C"/>
    <w:rsid w:val="00B4565F"/>
    <w:rsid w:val="00B52CCE"/>
    <w:rsid w:val="00B8019D"/>
    <w:rsid w:val="00BB2C65"/>
    <w:rsid w:val="00C530FC"/>
    <w:rsid w:val="00D96D2A"/>
    <w:rsid w:val="00E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8587"/>
  <w15:chartTrackingRefBased/>
  <w15:docId w15:val="{5A256BE7-1CBE-418E-B2D8-CB4891ED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paragraph" w:styleId="Footer">
    <w:name w:val="footer"/>
    <w:basedOn w:val="Normal"/>
    <w:link w:val="FooterChar"/>
    <w:uiPriority w:val="99"/>
    <w:unhideWhenUsed/>
    <w:rsid w:val="00A7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12"/>
  </w:style>
  <w:style w:type="paragraph" w:styleId="NoSpacing">
    <w:name w:val="No Spacing"/>
    <w:uiPriority w:val="1"/>
    <w:qFormat/>
    <w:rsid w:val="00B52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data%20(6)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ANC</a:t>
            </a:r>
            <a:r>
              <a:rPr lang="en-US" b="1" baseline="0"/>
              <a:t> VISITS BY DIVISION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Bweyogerere Division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Sheet1!$C$7:$F$7</c:f>
              <c:strCache>
                <c:ptCount val="4"/>
                <c:pt idx="0">
                  <c:v>ANC 1st Visit for women</c:v>
                </c:pt>
                <c:pt idx="1">
                  <c:v>2020 105-AN02. ANC 4th Visit for women</c:v>
                </c:pt>
                <c:pt idx="2">
                  <c:v>ANC 8 visits for women</c:v>
                </c:pt>
                <c:pt idx="3">
                  <c:v>Total ANC contacts/visits</c:v>
                </c:pt>
              </c:strCache>
            </c:strRef>
          </c:cat>
          <c:val>
            <c:numRef>
              <c:f>Sheet1!$C$8:$F$8</c:f>
              <c:numCache>
                <c:formatCode>General</c:formatCode>
                <c:ptCount val="4"/>
                <c:pt idx="0">
                  <c:v>4061</c:v>
                </c:pt>
                <c:pt idx="1">
                  <c:v>2154</c:v>
                </c:pt>
                <c:pt idx="2">
                  <c:v>295</c:v>
                </c:pt>
                <c:pt idx="3">
                  <c:v>15288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F-42E6-B586-0BD7FC5FF5C1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Kira Division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2222222222222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1F-42E6-B586-0BD7FC5FF5C1}"/>
                </c:ext>
              </c:extLst>
            </c:dLbl>
            <c:dLbl>
              <c:idx val="3"/>
              <c:layout>
                <c:manualLayout>
                  <c:x val="1.9444444444444445E-2"/>
                  <c:y val="-2.4110910186859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1F-42E6-B586-0BD7FC5FF5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Sheet1!$C$7:$F$7</c:f>
              <c:strCache>
                <c:ptCount val="4"/>
                <c:pt idx="0">
                  <c:v>ANC 1st Visit for women</c:v>
                </c:pt>
                <c:pt idx="1">
                  <c:v>2020 105-AN02. ANC 4th Visit for women</c:v>
                </c:pt>
                <c:pt idx="2">
                  <c:v>ANC 8 visits for women</c:v>
                </c:pt>
                <c:pt idx="3">
                  <c:v>Total ANC contacts/visits</c:v>
                </c:pt>
              </c:strCache>
            </c:strRef>
          </c:cat>
          <c:val>
            <c:numRef>
              <c:f>Sheet1!$C$9:$F$9</c:f>
              <c:numCache>
                <c:formatCode>General</c:formatCode>
                <c:ptCount val="4"/>
                <c:pt idx="0">
                  <c:v>4987</c:v>
                </c:pt>
                <c:pt idx="1">
                  <c:v>2408</c:v>
                </c:pt>
                <c:pt idx="2">
                  <c:v>175</c:v>
                </c:pt>
                <c:pt idx="3">
                  <c:v>15943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1F-42E6-B586-0BD7FC5FF5C1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Namugongo Division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Sheet1!$C$7:$F$7</c:f>
              <c:strCache>
                <c:ptCount val="4"/>
                <c:pt idx="0">
                  <c:v>ANC 1st Visit for women</c:v>
                </c:pt>
                <c:pt idx="1">
                  <c:v>2020 105-AN02. ANC 4th Visit for women</c:v>
                </c:pt>
                <c:pt idx="2">
                  <c:v>ANC 8 visits for women</c:v>
                </c:pt>
                <c:pt idx="3">
                  <c:v>Total ANC contacts/visits</c:v>
                </c:pt>
              </c:strCache>
            </c:strRef>
          </c:cat>
          <c:val>
            <c:numRef>
              <c:f>Sheet1!$C$10:$F$10</c:f>
              <c:numCache>
                <c:formatCode>General</c:formatCode>
                <c:ptCount val="4"/>
                <c:pt idx="0">
                  <c:v>819</c:v>
                </c:pt>
                <c:pt idx="1">
                  <c:v>423</c:v>
                </c:pt>
                <c:pt idx="2">
                  <c:v>28</c:v>
                </c:pt>
                <c:pt idx="3">
                  <c:v>2433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1F-42E6-B586-0BD7FC5FF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7385423"/>
        <c:axId val="1957367535"/>
        <c:axId val="0"/>
      </c:bar3DChart>
      <c:catAx>
        <c:axId val="195738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67535"/>
        <c:crosses val="autoZero"/>
        <c:auto val="1"/>
        <c:lblAlgn val="ctr"/>
        <c:lblOffset val="100"/>
        <c:noMultiLvlLbl val="0"/>
      </c:catAx>
      <c:valAx>
        <c:axId val="1957367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85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Deliveries in Health units by</a:t>
            </a:r>
            <a:r>
              <a:rPr lang="en-US" b="1" baseline="0"/>
              <a:t> facility type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Sheet3!$B$39</c:f>
              <c:strCache>
                <c:ptCount val="1"/>
                <c:pt idx="0">
                  <c:v>Deliveries in unit - 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653816259909813E-2"/>
                  <c:y val="-3.52928201169074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CB-42BA-994D-CDBB7D5CF4D9}"/>
                </c:ext>
              </c:extLst>
            </c:dLbl>
            <c:dLbl>
              <c:idx val="1"/>
              <c:layout>
                <c:manualLayout>
                  <c:x val="2.4871755013213061E-2"/>
                  <c:y val="-3.74986213742141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CB-42BA-994D-CDBB7D5CF4D9}"/>
                </c:ext>
              </c:extLst>
            </c:dLbl>
            <c:dLbl>
              <c:idx val="2"/>
              <c:layout>
                <c:manualLayout>
                  <c:x val="2.3317270324887299E-2"/>
                  <c:y val="-4.1910223888827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CB-42BA-994D-CDBB7D5CF4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Sheet3!$A$40:$A$42</c:f>
              <c:strCache>
                <c:ptCount val="3"/>
                <c:pt idx="0">
                  <c:v>KIRA MUNICIPAL</c:v>
                </c:pt>
                <c:pt idx="1">
                  <c:v>KIRA MUNICIPAL PHC FACILITIES</c:v>
                </c:pt>
                <c:pt idx="2">
                  <c:v>KIRA MUNICIPAL PUBLIC HEALTH FACILITIES</c:v>
                </c:pt>
              </c:strCache>
            </c:strRef>
          </c:cat>
          <c:val>
            <c:numRef>
              <c:f>Sheet3!$B$40:$B$42</c:f>
              <c:numCache>
                <c:formatCode>General</c:formatCode>
                <c:ptCount val="3"/>
                <c:pt idx="0">
                  <c:v>5241</c:v>
                </c:pt>
                <c:pt idx="1">
                  <c:v>3162</c:v>
                </c:pt>
                <c:pt idx="2">
                  <c:v>2705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B-42BA-994D-CDBB7D5CF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0156751"/>
        <c:axId val="1950157167"/>
        <c:axId val="0"/>
      </c:bar3DChart>
      <c:catAx>
        <c:axId val="195015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57167"/>
        <c:crosses val="autoZero"/>
        <c:auto val="1"/>
        <c:lblAlgn val="ctr"/>
        <c:lblOffset val="100"/>
        <c:noMultiLvlLbl val="0"/>
      </c:catAx>
      <c:valAx>
        <c:axId val="195015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56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Total ANC contacts/visits for the year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Sheet1!$C$16</c:f>
              <c:strCache>
                <c:ptCount val="1"/>
                <c:pt idx="0">
                  <c:v>Total ANC contacts/visits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639933964723261E-2"/>
                  <c:y val="-4.78182904961147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EA-46AD-8032-BC8D643DAEDE}"/>
                </c:ext>
              </c:extLst>
            </c:dLbl>
            <c:dLbl>
              <c:idx val="1"/>
              <c:layout>
                <c:manualLayout>
                  <c:x val="1.2164393083673583E-2"/>
                  <c:y val="-3.58637178720860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EA-46AD-8032-BC8D643DAEDE}"/>
                </c:ext>
              </c:extLst>
            </c:dLbl>
            <c:dLbl>
              <c:idx val="2"/>
              <c:layout>
                <c:manualLayout>
                  <c:x val="2.4328786167347294E-2"/>
                  <c:y val="-4.78182904961148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EA-46AD-8032-BC8D643DAE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Sheet1!$A$17:$A$19</c:f>
              <c:strCache>
                <c:ptCount val="3"/>
                <c:pt idx="0">
                  <c:v>Bweyogerere Division</c:v>
                </c:pt>
                <c:pt idx="1">
                  <c:v>Kira Division</c:v>
                </c:pt>
                <c:pt idx="2">
                  <c:v>Namugongo Division</c:v>
                </c:pt>
              </c:strCache>
            </c:strRef>
          </c:cat>
          <c:val>
            <c:numRef>
              <c:f>Sheet1!$C$17:$C$19</c:f>
              <c:numCache>
                <c:formatCode>General</c:formatCode>
                <c:ptCount val="3"/>
                <c:pt idx="0">
                  <c:v>15288</c:v>
                </c:pt>
                <c:pt idx="1">
                  <c:v>15943</c:v>
                </c:pt>
                <c:pt idx="2">
                  <c:v>2433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A-46AD-8032-BC8D643DA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7398319"/>
        <c:axId val="1957387503"/>
        <c:axId val="0"/>
      </c:bar3DChart>
      <c:catAx>
        <c:axId val="1957398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87503"/>
        <c:crosses val="autoZero"/>
        <c:auto val="1"/>
        <c:lblAlgn val="ctr"/>
        <c:lblOffset val="100"/>
        <c:noMultiLvlLbl val="0"/>
      </c:catAx>
      <c:valAx>
        <c:axId val="1957387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98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Deliveries in unit - Total for the year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Sheet1!$D$23</c:f>
              <c:strCache>
                <c:ptCount val="1"/>
                <c:pt idx="0">
                  <c:v>Deliveries in unit - Total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746730785454851E-3"/>
                  <c:y val="-4.4361428904973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E0-4521-9ECC-9857286E7AE6}"/>
                </c:ext>
              </c:extLst>
            </c:dLbl>
            <c:dLbl>
              <c:idx val="1"/>
              <c:layout>
                <c:manualLayout>
                  <c:x val="2.193537501054579E-2"/>
                  <c:y val="-5.136586504786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E0-4521-9ECC-9857286E7AE6}"/>
                </c:ext>
              </c:extLst>
            </c:dLbl>
            <c:dLbl>
              <c:idx val="2"/>
              <c:layout>
                <c:manualLayout>
                  <c:x val="3.3746730785455162E-2"/>
                  <c:y val="-6.3039925286014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E0-4521-9ECC-9857286E7A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Sheet1!$C$24:$C$26</c:f>
              <c:strCache>
                <c:ptCount val="3"/>
                <c:pt idx="0">
                  <c:v>Bweyogerere Division</c:v>
                </c:pt>
                <c:pt idx="1">
                  <c:v>Kira Division</c:v>
                </c:pt>
                <c:pt idx="2">
                  <c:v>Namugongo Division</c:v>
                </c:pt>
              </c:strCache>
            </c:strRef>
          </c:cat>
          <c:val>
            <c:numRef>
              <c:f>Sheet1!$D$24:$D$26</c:f>
              <c:numCache>
                <c:formatCode>General</c:formatCode>
                <c:ptCount val="3"/>
                <c:pt idx="0">
                  <c:v>2657</c:v>
                </c:pt>
                <c:pt idx="1">
                  <c:v>2313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0-4521-9ECC-9857286E7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7407055"/>
        <c:axId val="1957387919"/>
        <c:axId val="0"/>
      </c:bar3DChart>
      <c:catAx>
        <c:axId val="1957407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87919"/>
        <c:crosses val="autoZero"/>
        <c:auto val="1"/>
        <c:lblAlgn val="ctr"/>
        <c:lblOffset val="100"/>
        <c:noMultiLvlLbl val="0"/>
      </c:catAx>
      <c:valAx>
        <c:axId val="1957387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407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TOP</a:t>
            </a:r>
            <a:r>
              <a:rPr lang="en-US" b="1" baseline="0"/>
              <a:t> FIVE CAUSES OF MOBIDITY BY DIVISION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Sheet1!$A$30</c:f>
              <c:strCache>
                <c:ptCount val="1"/>
                <c:pt idx="0">
                  <c:v>Bweyogerere Division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Sheet1!$C$29:$G$29</c:f>
              <c:strCache>
                <c:ptCount val="5"/>
                <c:pt idx="0">
                  <c:v> Malaria Total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Diarrhoea -  Acute</c:v>
                </c:pt>
                <c:pt idx="4">
                  <c:v> Other Sexually Transmitted Infections</c:v>
                </c:pt>
              </c:strCache>
            </c:strRef>
          </c:cat>
          <c:val>
            <c:numRef>
              <c:f>Sheet1!$C$30:$G$30</c:f>
              <c:numCache>
                <c:formatCode>General</c:formatCode>
                <c:ptCount val="5"/>
                <c:pt idx="0">
                  <c:v>13314</c:v>
                </c:pt>
                <c:pt idx="1">
                  <c:v>10314</c:v>
                </c:pt>
                <c:pt idx="2">
                  <c:v>4328</c:v>
                </c:pt>
                <c:pt idx="3">
                  <c:v>1060</c:v>
                </c:pt>
                <c:pt idx="4">
                  <c:v>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A-480D-864A-3BD44340882D}"/>
            </c:ext>
          </c:extLst>
        </c:ser>
        <c:ser>
          <c:idx val="1"/>
          <c:order val="1"/>
          <c:tx>
            <c:strRef>
              <c:f>Sheet1!$A$31</c:f>
              <c:strCache>
                <c:ptCount val="1"/>
                <c:pt idx="0">
                  <c:v>Kira Division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Sheet1!$C$29:$G$29</c:f>
              <c:strCache>
                <c:ptCount val="5"/>
                <c:pt idx="0">
                  <c:v> Malaria Total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Diarrhoea -  Acute</c:v>
                </c:pt>
                <c:pt idx="4">
                  <c:v> Other Sexually Transmitted Infections</c:v>
                </c:pt>
              </c:strCache>
            </c:strRef>
          </c:cat>
          <c:val>
            <c:numRef>
              <c:f>Sheet1!$C$31:$G$31</c:f>
              <c:numCache>
                <c:formatCode>General</c:formatCode>
                <c:ptCount val="5"/>
                <c:pt idx="0">
                  <c:v>24127</c:v>
                </c:pt>
                <c:pt idx="1">
                  <c:v>16024</c:v>
                </c:pt>
                <c:pt idx="2">
                  <c:v>8237</c:v>
                </c:pt>
                <c:pt idx="3">
                  <c:v>4681</c:v>
                </c:pt>
                <c:pt idx="4">
                  <c:v>1630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EA-480D-864A-3BD44340882D}"/>
            </c:ext>
          </c:extLst>
        </c:ser>
        <c:ser>
          <c:idx val="2"/>
          <c:order val="2"/>
          <c:tx>
            <c:strRef>
              <c:f>Sheet1!$A$32</c:f>
              <c:strCache>
                <c:ptCount val="1"/>
                <c:pt idx="0">
                  <c:v>Namugongo Division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Sheet1!$C$29:$G$29</c:f>
              <c:strCache>
                <c:ptCount val="5"/>
                <c:pt idx="0">
                  <c:v> Malaria Total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Diarrhoea -  Acute</c:v>
                </c:pt>
                <c:pt idx="4">
                  <c:v> Other Sexually Transmitted Infections</c:v>
                </c:pt>
              </c:strCache>
            </c:strRef>
          </c:cat>
          <c:val>
            <c:numRef>
              <c:f>Sheet1!$C$32:$G$32</c:f>
              <c:numCache>
                <c:formatCode>General</c:formatCode>
                <c:ptCount val="5"/>
                <c:pt idx="0">
                  <c:v>6752</c:v>
                </c:pt>
                <c:pt idx="1">
                  <c:v>3808</c:v>
                </c:pt>
                <c:pt idx="2">
                  <c:v>1933</c:v>
                </c:pt>
                <c:pt idx="3">
                  <c:v>446</c:v>
                </c:pt>
                <c:pt idx="4">
                  <c:v>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EA-480D-864A-3BD443408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9516335"/>
        <c:axId val="1869519247"/>
        <c:axId val="0"/>
      </c:bar3DChart>
      <c:catAx>
        <c:axId val="1869516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9519247"/>
        <c:crosses val="autoZero"/>
        <c:auto val="1"/>
        <c:lblAlgn val="ctr"/>
        <c:lblOffset val="100"/>
        <c:noMultiLvlLbl val="0"/>
      </c:catAx>
      <c:valAx>
        <c:axId val="1869519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9516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VACCINATION</a:t>
            </a:r>
            <a:r>
              <a:rPr lang="en-US" b="1" baseline="0"/>
              <a:t> FOR CHILDREN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Sheet1!$A$37</c:f>
              <c:strCache>
                <c:ptCount val="1"/>
                <c:pt idx="0">
                  <c:v>Bweyogerere Division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Sheet1!$C$36:$G$36</c:f>
              <c:strCache>
                <c:ptCount val="5"/>
                <c:pt idx="0">
                  <c:v>DPT-HepB+Hib 1</c:v>
                </c:pt>
                <c:pt idx="1">
                  <c:v> DPT-HepB+Hib 3</c:v>
                </c:pt>
                <c:pt idx="2">
                  <c:v> Polio 3</c:v>
                </c:pt>
                <c:pt idx="3">
                  <c:v>PCV 3</c:v>
                </c:pt>
                <c:pt idx="4">
                  <c:v>Fully immunized by 1 year</c:v>
                </c:pt>
              </c:strCache>
            </c:strRef>
          </c:cat>
          <c:val>
            <c:numRef>
              <c:f>Sheet1!$C$37:$G$37</c:f>
              <c:numCache>
                <c:formatCode>General</c:formatCode>
                <c:ptCount val="5"/>
                <c:pt idx="0">
                  <c:v>4004</c:v>
                </c:pt>
                <c:pt idx="1">
                  <c:v>3524</c:v>
                </c:pt>
                <c:pt idx="2">
                  <c:v>3436</c:v>
                </c:pt>
                <c:pt idx="3">
                  <c:v>3332</c:v>
                </c:pt>
                <c:pt idx="4">
                  <c:v>3616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47-467D-B254-A072F11A42AF}"/>
            </c:ext>
          </c:extLst>
        </c:ser>
        <c:ser>
          <c:idx val="1"/>
          <c:order val="1"/>
          <c:tx>
            <c:strRef>
              <c:f>Sheet1!$A$38</c:f>
              <c:strCache>
                <c:ptCount val="1"/>
                <c:pt idx="0">
                  <c:v>Kira Division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Sheet1!$C$36:$G$36</c:f>
              <c:strCache>
                <c:ptCount val="5"/>
                <c:pt idx="0">
                  <c:v>DPT-HepB+Hib 1</c:v>
                </c:pt>
                <c:pt idx="1">
                  <c:v> DPT-HepB+Hib 3</c:v>
                </c:pt>
                <c:pt idx="2">
                  <c:v> Polio 3</c:v>
                </c:pt>
                <c:pt idx="3">
                  <c:v>PCV 3</c:v>
                </c:pt>
                <c:pt idx="4">
                  <c:v>Fully immunized by 1 year</c:v>
                </c:pt>
              </c:strCache>
            </c:strRef>
          </c:cat>
          <c:val>
            <c:numRef>
              <c:f>Sheet1!$C$38:$G$38</c:f>
              <c:numCache>
                <c:formatCode>General</c:formatCode>
                <c:ptCount val="5"/>
                <c:pt idx="0">
                  <c:v>6531</c:v>
                </c:pt>
                <c:pt idx="1">
                  <c:v>5998</c:v>
                </c:pt>
                <c:pt idx="2">
                  <c:v>5848</c:v>
                </c:pt>
                <c:pt idx="3">
                  <c:v>6007</c:v>
                </c:pt>
                <c:pt idx="4">
                  <c:v>4914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47-467D-B254-A072F11A42AF}"/>
            </c:ext>
          </c:extLst>
        </c:ser>
        <c:ser>
          <c:idx val="2"/>
          <c:order val="2"/>
          <c:tx>
            <c:strRef>
              <c:f>Sheet1!$A$39</c:f>
              <c:strCache>
                <c:ptCount val="1"/>
                <c:pt idx="0">
                  <c:v>Namugongo Division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608851488234347E-2"/>
                  <c:y val="-9.2038656235619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47-467D-B254-A072F11A42AF}"/>
                </c:ext>
              </c:extLst>
            </c:dLbl>
            <c:dLbl>
              <c:idx val="1"/>
              <c:layout>
                <c:manualLayout>
                  <c:x val="2.1817048465014748E-2"/>
                  <c:y val="-2.3009664058904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47-467D-B254-A072F11A42AF}"/>
                </c:ext>
              </c:extLst>
            </c:dLbl>
            <c:dLbl>
              <c:idx val="2"/>
              <c:layout>
                <c:manualLayout>
                  <c:x val="4.051737572074178E-2"/>
                  <c:y val="-2.0708697653014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47-467D-B254-A072F11A42AF}"/>
                </c:ext>
              </c:extLst>
            </c:dLbl>
            <c:dLbl>
              <c:idx val="3"/>
              <c:layout>
                <c:manualLayout>
                  <c:x val="2.6492130278946549E-2"/>
                  <c:y val="-9.2038656235618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47-467D-B254-A072F11A42AF}"/>
                </c:ext>
              </c:extLst>
            </c:dLbl>
            <c:dLbl>
              <c:idx val="4"/>
              <c:layout>
                <c:manualLayout>
                  <c:x val="1.8700327255726974E-2"/>
                  <c:y val="-6.9028992176714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47-467D-B254-A072F11A42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Sheet1!$C$36:$G$36</c:f>
              <c:strCache>
                <c:ptCount val="5"/>
                <c:pt idx="0">
                  <c:v>DPT-HepB+Hib 1</c:v>
                </c:pt>
                <c:pt idx="1">
                  <c:v> DPT-HepB+Hib 3</c:v>
                </c:pt>
                <c:pt idx="2">
                  <c:v> Polio 3</c:v>
                </c:pt>
                <c:pt idx="3">
                  <c:v>PCV 3</c:v>
                </c:pt>
                <c:pt idx="4">
                  <c:v>Fully immunized by 1 year</c:v>
                </c:pt>
              </c:strCache>
            </c:strRef>
          </c:cat>
          <c:val>
            <c:numRef>
              <c:f>Sheet1!$C$39:$G$39</c:f>
              <c:numCache>
                <c:formatCode>General</c:formatCode>
                <c:ptCount val="5"/>
                <c:pt idx="0">
                  <c:v>2217</c:v>
                </c:pt>
                <c:pt idx="1">
                  <c:v>2548</c:v>
                </c:pt>
                <c:pt idx="2">
                  <c:v>2506</c:v>
                </c:pt>
                <c:pt idx="3">
                  <c:v>2837</c:v>
                </c:pt>
                <c:pt idx="4">
                  <c:v>2831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47-467D-B254-A072F11A4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3944095"/>
        <c:axId val="1863932447"/>
        <c:axId val="0"/>
      </c:bar3DChart>
      <c:catAx>
        <c:axId val="1863944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3932447"/>
        <c:crosses val="autoZero"/>
        <c:auto val="1"/>
        <c:lblAlgn val="ctr"/>
        <c:lblOffset val="100"/>
        <c:noMultiLvlLbl val="0"/>
      </c:catAx>
      <c:valAx>
        <c:axId val="1863932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3944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ANTE-NATAL VISITS FOR 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58092738407698"/>
          <c:y val="0.17634259259259263"/>
          <c:w val="0.86486351706036746"/>
          <c:h val="0.63037469798523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Sheet3!$A$11</c:f>
              <c:strCache>
                <c:ptCount val="1"/>
                <c:pt idx="0">
                  <c:v>KIRA MUNICIPAL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Sheet3!$B$10:$E$10</c:f>
              <c:strCache>
                <c:ptCount val="4"/>
                <c:pt idx="0">
                  <c:v>Total ANC contacts/visits</c:v>
                </c:pt>
                <c:pt idx="1">
                  <c:v>ANC 1st Visit for women</c:v>
                </c:pt>
                <c:pt idx="2">
                  <c:v>2020 105-AN02. ANC 4th Visit for women</c:v>
                </c:pt>
                <c:pt idx="3">
                  <c:v>ANC 8 visits for women</c:v>
                </c:pt>
              </c:strCache>
            </c:strRef>
          </c:cat>
          <c:val>
            <c:numRef>
              <c:f>Sheet3!$B$11:$E$11</c:f>
              <c:numCache>
                <c:formatCode>General</c:formatCode>
                <c:ptCount val="4"/>
                <c:pt idx="0">
                  <c:v>33664</c:v>
                </c:pt>
                <c:pt idx="1">
                  <c:v>9867</c:v>
                </c:pt>
                <c:pt idx="2">
                  <c:v>4985</c:v>
                </c:pt>
                <c:pt idx="3">
                  <c:v>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7A-4313-970B-DEF9FFCDB5D7}"/>
            </c:ext>
          </c:extLst>
        </c:ser>
        <c:ser>
          <c:idx val="1"/>
          <c:order val="1"/>
          <c:tx>
            <c:strRef>
              <c:f>Sheet3!$A$12</c:f>
              <c:strCache>
                <c:ptCount val="1"/>
                <c:pt idx="0">
                  <c:v>KIRA MUNICIPAL PHC FACILITIES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Sheet3!$B$10:$E$10</c:f>
              <c:strCache>
                <c:ptCount val="4"/>
                <c:pt idx="0">
                  <c:v>Total ANC contacts/visits</c:v>
                </c:pt>
                <c:pt idx="1">
                  <c:v>ANC 1st Visit for women</c:v>
                </c:pt>
                <c:pt idx="2">
                  <c:v>2020 105-AN02. ANC 4th Visit for women</c:v>
                </c:pt>
                <c:pt idx="3">
                  <c:v>ANC 8 visits for women</c:v>
                </c:pt>
              </c:strCache>
            </c:strRef>
          </c:cat>
          <c:val>
            <c:numRef>
              <c:f>Sheet3!$B$12:$E$12</c:f>
              <c:numCache>
                <c:formatCode>General</c:formatCode>
                <c:ptCount val="4"/>
                <c:pt idx="0">
                  <c:v>24482</c:v>
                </c:pt>
                <c:pt idx="1">
                  <c:v>7388</c:v>
                </c:pt>
                <c:pt idx="2">
                  <c:v>3509</c:v>
                </c:pt>
                <c:pt idx="3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7A-4313-970B-DEF9FFCDB5D7}"/>
            </c:ext>
          </c:extLst>
        </c:ser>
        <c:ser>
          <c:idx val="2"/>
          <c:order val="2"/>
          <c:tx>
            <c:strRef>
              <c:f>Sheet3!$A$13</c:f>
              <c:strCache>
                <c:ptCount val="1"/>
                <c:pt idx="0">
                  <c:v>KIRA MUNICIPAL PUBLIC HEALTH FACILITIES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Sheet3!$B$10:$E$10</c:f>
              <c:strCache>
                <c:ptCount val="4"/>
                <c:pt idx="0">
                  <c:v>Total ANC contacts/visits</c:v>
                </c:pt>
                <c:pt idx="1">
                  <c:v>ANC 1st Visit for women</c:v>
                </c:pt>
                <c:pt idx="2">
                  <c:v>2020 105-AN02. ANC 4th Visit for women</c:v>
                </c:pt>
                <c:pt idx="3">
                  <c:v>ANC 8 visits for women</c:v>
                </c:pt>
              </c:strCache>
            </c:strRef>
          </c:cat>
          <c:val>
            <c:numRef>
              <c:f>Sheet3!$B$13:$E$13</c:f>
              <c:numCache>
                <c:formatCode>General</c:formatCode>
                <c:ptCount val="4"/>
                <c:pt idx="0">
                  <c:v>21687</c:v>
                </c:pt>
                <c:pt idx="1">
                  <c:v>6577</c:v>
                </c:pt>
                <c:pt idx="2">
                  <c:v>3060</c:v>
                </c:pt>
                <c:pt idx="3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7A-4313-970B-DEF9FFCDB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0116399"/>
        <c:axId val="1950135119"/>
      </c:barChart>
      <c:catAx>
        <c:axId val="1950116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35119"/>
        <c:crosses val="autoZero"/>
        <c:auto val="1"/>
        <c:lblAlgn val="ctr"/>
        <c:lblOffset val="100"/>
        <c:noMultiLvlLbl val="0"/>
      </c:catAx>
      <c:valAx>
        <c:axId val="1950135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16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Sheet3!$B$18</c:f>
              <c:strCache>
                <c:ptCount val="1"/>
                <c:pt idx="0">
                  <c:v> HIV+ pregnant women initiated on ART for eMTCT 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Sheet3!$A$19:$A$21</c:f>
              <c:strCache>
                <c:ptCount val="3"/>
                <c:pt idx="0">
                  <c:v>KIRA MUNICIPAL</c:v>
                </c:pt>
                <c:pt idx="1">
                  <c:v>KIRA MUNICIPAL PHC FACILITIES</c:v>
                </c:pt>
                <c:pt idx="2">
                  <c:v>KIRA MUNICIPAL PUBLIC HEALTH FACILITIES</c:v>
                </c:pt>
              </c:strCache>
            </c:strRef>
          </c:cat>
          <c:val>
            <c:numRef>
              <c:f>Sheet3!$B$19:$B$21</c:f>
              <c:numCache>
                <c:formatCode>General</c:formatCode>
                <c:ptCount val="3"/>
                <c:pt idx="0">
                  <c:v>166</c:v>
                </c:pt>
                <c:pt idx="1">
                  <c:v>149</c:v>
                </c:pt>
                <c:pt idx="2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35-4A48-B426-BDD8AA832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0138447"/>
        <c:axId val="1950121391"/>
      </c:barChart>
      <c:catAx>
        <c:axId val="1950138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21391"/>
        <c:crosses val="autoZero"/>
        <c:auto val="1"/>
        <c:lblAlgn val="ctr"/>
        <c:lblOffset val="100"/>
        <c:noMultiLvlLbl val="0"/>
      </c:catAx>
      <c:valAx>
        <c:axId val="1950121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38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Second dose IPT (IPT2)(PREVENTIVE SERVICES FOR MALARIA IN PREGNANCY)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Sheet3!$B$26</c:f>
              <c:strCache>
                <c:ptCount val="1"/>
                <c:pt idx="0">
                  <c:v>Second dose IPT (IPT2)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Sheet3!$A$27:$A$29</c:f>
              <c:strCache>
                <c:ptCount val="3"/>
                <c:pt idx="0">
                  <c:v>KIRA MUNICIPAL</c:v>
                </c:pt>
                <c:pt idx="1">
                  <c:v>KIRA MUNICIPAL PHC FACILITIES</c:v>
                </c:pt>
                <c:pt idx="2">
                  <c:v>KIRA MUNICIPAL PUBLIC HEALTH FACILITIES</c:v>
                </c:pt>
              </c:strCache>
            </c:strRef>
          </c:cat>
          <c:val>
            <c:numRef>
              <c:f>Sheet3!$B$27:$B$29</c:f>
              <c:numCache>
                <c:formatCode>General</c:formatCode>
                <c:ptCount val="3"/>
                <c:pt idx="0">
                  <c:v>6797</c:v>
                </c:pt>
                <c:pt idx="1">
                  <c:v>5312</c:v>
                </c:pt>
                <c:pt idx="2">
                  <c:v>4711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38-4D94-A789-5F44B2CF6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0114735"/>
        <c:axId val="1950120975"/>
      </c:barChart>
      <c:catAx>
        <c:axId val="195011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20975"/>
        <c:crosses val="autoZero"/>
        <c:auto val="1"/>
        <c:lblAlgn val="ctr"/>
        <c:lblOffset val="100"/>
        <c:noMultiLvlLbl val="0"/>
      </c:catAx>
      <c:valAx>
        <c:axId val="1950120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0114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TOP</a:t>
            </a:r>
            <a:r>
              <a:rPr lang="en-US" baseline="0"/>
              <a:t> FIVE CAUSES OF MOBIDITY </a:t>
            </a:r>
            <a:endParaRPr lang="en-US"/>
          </a:p>
        </c:rich>
      </c:tx>
      <c:layout>
        <c:manualLayout>
          <c:xMode val="edge"/>
          <c:yMode val="edge"/>
          <c:x val="0.4039374453193350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Sheet3!$A$34</c:f>
              <c:strCache>
                <c:ptCount val="1"/>
                <c:pt idx="0">
                  <c:v>KIRA MUNICIPAL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Sheet3!$B$33:$F$33</c:f>
              <c:strCache>
                <c:ptCount val="5"/>
                <c:pt idx="0">
                  <c:v> Malaria cases treated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 Other Sexually Transmitted Infections</c:v>
                </c:pt>
                <c:pt idx="4">
                  <c:v>Diarrhoea -  Acute</c:v>
                </c:pt>
              </c:strCache>
            </c:strRef>
          </c:cat>
          <c:val>
            <c:numRef>
              <c:f>Sheet3!$B$34:$F$34</c:f>
              <c:numCache>
                <c:formatCode>General</c:formatCode>
                <c:ptCount val="5"/>
                <c:pt idx="0">
                  <c:v>28131</c:v>
                </c:pt>
                <c:pt idx="1">
                  <c:v>30146</c:v>
                </c:pt>
                <c:pt idx="2">
                  <c:v>14498</c:v>
                </c:pt>
                <c:pt idx="3">
                  <c:v>2790</c:v>
                </c:pt>
                <c:pt idx="4">
                  <c:v>6187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F-4ACC-8A01-56C8AAE7EDA7}"/>
            </c:ext>
          </c:extLst>
        </c:ser>
        <c:ser>
          <c:idx val="1"/>
          <c:order val="1"/>
          <c:tx>
            <c:strRef>
              <c:f>Sheet3!$A$35</c:f>
              <c:strCache>
                <c:ptCount val="1"/>
                <c:pt idx="0">
                  <c:v>KIRA MUNICIPAL PHC FACILITIES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61849357011635E-2"/>
                  <c:y val="4.180602006688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1F-4ACC-8A01-56C8AAE7EDA7}"/>
                </c:ext>
              </c:extLst>
            </c:dLbl>
            <c:dLbl>
              <c:idx val="1"/>
              <c:layout>
                <c:manualLayout>
                  <c:x val="3.3680342927127987E-2"/>
                  <c:y val="-6.2709030100335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1F-4ACC-8A01-56C8AAE7EDA7}"/>
                </c:ext>
              </c:extLst>
            </c:dLbl>
            <c:dLbl>
              <c:idx val="2"/>
              <c:layout>
                <c:manualLayout>
                  <c:x val="2.4494794856092968E-2"/>
                  <c:y val="-8.3612040133780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1F-4ACC-8A01-56C8AAE7EDA7}"/>
                </c:ext>
              </c:extLst>
            </c:dLbl>
            <c:dLbl>
              <c:idx val="3"/>
              <c:layout>
                <c:manualLayout>
                  <c:x val="1.5309246785058175E-2"/>
                  <c:y val="-1.254180602006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1F-4ACC-8A01-56C8AAE7EDA7}"/>
                </c:ext>
              </c:extLst>
            </c:dLbl>
            <c:dLbl>
              <c:idx val="4"/>
              <c:layout>
                <c:manualLayout>
                  <c:x val="1.3778322106552245E-2"/>
                  <c:y val="-1.4632107023411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1F-4ACC-8A01-56C8AAE7E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Sheet3!$B$33:$F$33</c:f>
              <c:strCache>
                <c:ptCount val="5"/>
                <c:pt idx="0">
                  <c:v> Malaria cases treated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 Other Sexually Transmitted Infections</c:v>
                </c:pt>
                <c:pt idx="4">
                  <c:v>Diarrhoea -  Acute</c:v>
                </c:pt>
              </c:strCache>
            </c:strRef>
          </c:cat>
          <c:val>
            <c:numRef>
              <c:f>Sheet3!$B$35:$F$35</c:f>
              <c:numCache>
                <c:formatCode>General</c:formatCode>
                <c:ptCount val="5"/>
                <c:pt idx="0">
                  <c:v>14171</c:v>
                </c:pt>
                <c:pt idx="1">
                  <c:v>13463</c:v>
                </c:pt>
                <c:pt idx="2">
                  <c:v>5684</c:v>
                </c:pt>
                <c:pt idx="3">
                  <c:v>1344</c:v>
                </c:pt>
                <c:pt idx="4">
                  <c:v>1358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1F-4ACC-8A01-56C8AAE7EDA7}"/>
            </c:ext>
          </c:extLst>
        </c:ser>
        <c:ser>
          <c:idx val="2"/>
          <c:order val="2"/>
          <c:tx>
            <c:strRef>
              <c:f>Sheet3!$A$36</c:f>
              <c:strCache>
                <c:ptCount val="1"/>
                <c:pt idx="0">
                  <c:v>KIRA MUNICIPAL PUBLIC HEALTH FACILITIES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742192284139649E-2"/>
                  <c:y val="-6.2709030100335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1F-4ACC-8A01-56C8AAE7EDA7}"/>
                </c:ext>
              </c:extLst>
            </c:dLbl>
            <c:dLbl>
              <c:idx val="1"/>
              <c:layout>
                <c:manualLayout>
                  <c:x val="2.4494794856093079E-2"/>
                  <c:y val="-6.270903010033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1F-4ACC-8A01-56C8AAE7EDA7}"/>
                </c:ext>
              </c:extLst>
            </c:dLbl>
            <c:dLbl>
              <c:idx val="2"/>
              <c:layout>
                <c:manualLayout>
                  <c:x val="2.1432945499081334E-2"/>
                  <c:y val="-1.254180602006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1F-4ACC-8A01-56C8AAE7EDA7}"/>
                </c:ext>
              </c:extLst>
            </c:dLbl>
            <c:dLbl>
              <c:idx val="3"/>
              <c:layout>
                <c:manualLayout>
                  <c:x val="2.9087568891610533E-2"/>
                  <c:y val="-2.090301003344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1F-4ACC-8A01-56C8AAE7EDA7}"/>
                </c:ext>
              </c:extLst>
            </c:dLbl>
            <c:dLbl>
              <c:idx val="4"/>
              <c:layout>
                <c:manualLayout>
                  <c:x val="3.8273116962645327E-2"/>
                  <c:y val="4.180602006688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1F-4ACC-8A01-56C8AAE7ED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Sheet3!$B$33:$F$33</c:f>
              <c:strCache>
                <c:ptCount val="5"/>
                <c:pt idx="0">
                  <c:v> Malaria cases treated</c:v>
                </c:pt>
                <c:pt idx="1">
                  <c:v> Cough or cold  - No Pneumonia</c:v>
                </c:pt>
                <c:pt idx="2">
                  <c:v>. Urinary Tract Infections (UTI)</c:v>
                </c:pt>
                <c:pt idx="3">
                  <c:v> Other Sexually Transmitted Infections</c:v>
                </c:pt>
                <c:pt idx="4">
                  <c:v>Diarrhoea -  Acute</c:v>
                </c:pt>
              </c:strCache>
            </c:strRef>
          </c:cat>
          <c:val>
            <c:numRef>
              <c:f>Sheet3!$B$36:$F$36</c:f>
              <c:numCache>
                <c:formatCode>General</c:formatCode>
                <c:ptCount val="5"/>
                <c:pt idx="0">
                  <c:v>10910</c:v>
                </c:pt>
                <c:pt idx="1">
                  <c:v>9892</c:v>
                </c:pt>
                <c:pt idx="2">
                  <c:v>2114</c:v>
                </c:pt>
                <c:pt idx="3">
                  <c:v>1258</c:v>
                </c:pt>
                <c:pt idx="4">
                  <c:v>1102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1F-4ACC-8A01-56C8AAE7E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7375855"/>
        <c:axId val="1957385007"/>
        <c:axId val="0"/>
      </c:bar3DChart>
      <c:catAx>
        <c:axId val="1957375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85007"/>
        <c:crosses val="autoZero"/>
        <c:auto val="1"/>
        <c:lblAlgn val="ctr"/>
        <c:lblOffset val="100"/>
        <c:noMultiLvlLbl val="0"/>
      </c:catAx>
      <c:valAx>
        <c:axId val="1957385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737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Victor Bulasio</cp:lastModifiedBy>
  <cp:revision>2</cp:revision>
  <dcterms:created xsi:type="dcterms:W3CDTF">2021-06-16T10:34:00Z</dcterms:created>
  <dcterms:modified xsi:type="dcterms:W3CDTF">2021-06-16T10:34:00Z</dcterms:modified>
</cp:coreProperties>
</file>